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AE1" w:rsidRDefault="00FA19EA" w:rsidP="009A3AE1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en-US"/>
        </w:rPr>
      </w:pPr>
      <w:r>
        <w:rPr>
          <w:rFonts w:ascii="Times New Roman" w:hAnsi="Times New Roman"/>
          <w:b/>
          <w:caps/>
          <w:noProof/>
          <w:sz w:val="24"/>
          <w:szCs w:val="24"/>
        </w:rPr>
        <w:drawing>
          <wp:inline distT="0" distB="0" distL="0" distR="0">
            <wp:extent cx="5292674" cy="91440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334" cy="914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AE1" w:rsidRPr="006D4104" w:rsidRDefault="009A3AE1" w:rsidP="009A3AE1">
      <w:pPr>
        <w:spacing w:after="0" w:line="240" w:lineRule="auto"/>
        <w:jc w:val="center"/>
        <w:rPr>
          <w:rFonts w:ascii="Times New Roman" w:hAnsi="Times New Roman"/>
          <w:b/>
          <w:caps/>
          <w:color w:val="1F497D" w:themeColor="text2"/>
          <w:sz w:val="16"/>
          <w:szCs w:val="16"/>
        </w:rPr>
      </w:pPr>
      <w:r w:rsidRPr="006D4104">
        <w:rPr>
          <w:rFonts w:ascii="Times New Roman" w:hAnsi="Times New Roman"/>
          <w:b/>
          <w:caps/>
          <w:color w:val="1F497D" w:themeColor="text2"/>
          <w:sz w:val="16"/>
          <w:szCs w:val="16"/>
        </w:rPr>
        <w:t>ИНСТИТУТ НЕПРЕРЫВНОГО ОБРАЗОВАНИЯ</w:t>
      </w:r>
    </w:p>
    <w:p w:rsidR="009A3AE1" w:rsidRPr="002E5F51" w:rsidRDefault="009A3AE1" w:rsidP="009A3AE1">
      <w:pPr>
        <w:spacing w:after="0" w:line="240" w:lineRule="auto"/>
        <w:jc w:val="center"/>
        <w:rPr>
          <w:rFonts w:ascii="Times New Roman" w:hAnsi="Times New Roman"/>
          <w:b/>
          <w:caps/>
          <w:sz w:val="10"/>
          <w:szCs w:val="10"/>
        </w:rPr>
      </w:pPr>
    </w:p>
    <w:p w:rsidR="00EF4F12" w:rsidRPr="008C1E7B" w:rsidRDefault="00EF4F12" w:rsidP="00515B0C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9A3AE1" w:rsidRPr="00FB24E9" w:rsidRDefault="009A3AE1" w:rsidP="00515B0C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FB24E9">
        <w:rPr>
          <w:rFonts w:ascii="Times New Roman" w:hAnsi="Times New Roman"/>
          <w:b/>
          <w:caps/>
          <w:sz w:val="24"/>
          <w:szCs w:val="24"/>
        </w:rPr>
        <w:t>приглашает  заинтересованных лиц</w:t>
      </w:r>
    </w:p>
    <w:p w:rsidR="009A3AE1" w:rsidRPr="00FB24E9" w:rsidRDefault="00B92BA6" w:rsidP="002B374E">
      <w:pPr>
        <w:spacing w:after="0"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FB24E9">
        <w:rPr>
          <w:rFonts w:ascii="Times New Roman" w:hAnsi="Times New Roman"/>
          <w:b/>
          <w:sz w:val="24"/>
          <w:szCs w:val="24"/>
        </w:rPr>
        <w:t>на дополнительную профессиональную программу повышения квалификации</w:t>
      </w:r>
    </w:p>
    <w:p w:rsidR="008B09D9" w:rsidRPr="00FB24E9" w:rsidRDefault="00BA3C19" w:rsidP="00FC1A32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FB24E9">
        <w:rPr>
          <w:rFonts w:ascii="Times New Roman" w:hAnsi="Times New Roman"/>
          <w:b/>
          <w:color w:val="FF0000"/>
          <w:sz w:val="24"/>
          <w:szCs w:val="24"/>
        </w:rPr>
        <w:t>«</w:t>
      </w:r>
      <w:r w:rsidRPr="00BA3C19">
        <w:rPr>
          <w:rFonts w:ascii="Times New Roman" w:hAnsi="Times New Roman"/>
          <w:b/>
          <w:color w:val="FF0000"/>
          <w:sz w:val="24"/>
          <w:szCs w:val="24"/>
        </w:rPr>
        <w:t>КИБЕРБЕЗОПАСНОСТЬ И ЗАЩИТА ДАННЫХ</w:t>
      </w:r>
      <w:r w:rsidR="00B92BA6" w:rsidRPr="00FB24E9">
        <w:rPr>
          <w:rFonts w:ascii="Times New Roman" w:hAnsi="Times New Roman"/>
          <w:b/>
          <w:color w:val="FF0000"/>
          <w:sz w:val="24"/>
          <w:szCs w:val="24"/>
        </w:rPr>
        <w:t>»</w:t>
      </w:r>
    </w:p>
    <w:p w:rsidR="00375255" w:rsidRPr="00FB24E9" w:rsidRDefault="00375255" w:rsidP="00FD47F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8C1E7B" w:rsidRPr="00FB24E9" w:rsidRDefault="008C1E7B" w:rsidP="008C1E7B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B24E9">
        <w:rPr>
          <w:rFonts w:ascii="Times New Roman" w:hAnsi="Times New Roman"/>
          <w:sz w:val="24"/>
          <w:szCs w:val="24"/>
          <w:u w:val="single"/>
        </w:rPr>
        <w:t>Предложение действует в период</w:t>
      </w:r>
      <w:r w:rsidRPr="00FB24E9">
        <w:rPr>
          <w:rFonts w:ascii="Times New Roman" w:hAnsi="Times New Roman"/>
          <w:sz w:val="24"/>
          <w:szCs w:val="24"/>
        </w:rPr>
        <w:t xml:space="preserve">: </w:t>
      </w:r>
      <w:r w:rsidR="007D7CD3">
        <w:rPr>
          <w:rFonts w:ascii="Times New Roman" w:hAnsi="Times New Roman"/>
          <w:sz w:val="24"/>
          <w:szCs w:val="24"/>
        </w:rPr>
        <w:t>октябрь</w:t>
      </w:r>
      <w:r w:rsidRPr="00FB24E9">
        <w:rPr>
          <w:rFonts w:ascii="Times New Roman" w:hAnsi="Times New Roman"/>
          <w:sz w:val="24"/>
          <w:szCs w:val="24"/>
        </w:rPr>
        <w:t xml:space="preserve"> – </w:t>
      </w:r>
      <w:r w:rsidR="00237044">
        <w:rPr>
          <w:rFonts w:ascii="Times New Roman" w:hAnsi="Times New Roman"/>
          <w:sz w:val="24"/>
          <w:szCs w:val="24"/>
        </w:rPr>
        <w:t>декабрь</w:t>
      </w:r>
      <w:r w:rsidRPr="00FB24E9">
        <w:rPr>
          <w:rFonts w:ascii="Times New Roman" w:hAnsi="Times New Roman"/>
          <w:sz w:val="24"/>
          <w:szCs w:val="24"/>
        </w:rPr>
        <w:t xml:space="preserve"> 2020 г.</w:t>
      </w:r>
    </w:p>
    <w:p w:rsidR="008C1E7B" w:rsidRPr="00FB24E9" w:rsidRDefault="008C1E7B" w:rsidP="008C1E7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B24E9">
        <w:rPr>
          <w:rFonts w:ascii="Times New Roman" w:hAnsi="Times New Roman"/>
          <w:sz w:val="24"/>
          <w:szCs w:val="24"/>
          <w:u w:val="single"/>
        </w:rPr>
        <w:t>Срок освоения программы</w:t>
      </w:r>
      <w:r w:rsidRPr="00FB24E9">
        <w:rPr>
          <w:rFonts w:ascii="Times New Roman" w:hAnsi="Times New Roman"/>
          <w:sz w:val="24"/>
          <w:szCs w:val="24"/>
        </w:rPr>
        <w:t xml:space="preserve"> – </w:t>
      </w:r>
      <w:r w:rsidR="00ED457B">
        <w:rPr>
          <w:rFonts w:ascii="Times New Roman" w:hAnsi="Times New Roman"/>
          <w:sz w:val="24"/>
          <w:szCs w:val="24"/>
        </w:rPr>
        <w:t>18</w:t>
      </w:r>
      <w:r w:rsidRPr="00FB24E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B24E9">
        <w:rPr>
          <w:rFonts w:ascii="Times New Roman" w:hAnsi="Times New Roman"/>
          <w:sz w:val="24"/>
          <w:szCs w:val="24"/>
        </w:rPr>
        <w:t>академических</w:t>
      </w:r>
      <w:proofErr w:type="gramEnd"/>
      <w:r w:rsidRPr="00FB24E9">
        <w:rPr>
          <w:rFonts w:ascii="Times New Roman" w:hAnsi="Times New Roman"/>
          <w:sz w:val="24"/>
          <w:szCs w:val="24"/>
        </w:rPr>
        <w:t xml:space="preserve"> часа</w:t>
      </w:r>
    </w:p>
    <w:p w:rsidR="008C1E7B" w:rsidRPr="00FB24E9" w:rsidRDefault="008C1E7B" w:rsidP="008C1E7B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B24E9">
        <w:rPr>
          <w:rFonts w:ascii="Times New Roman" w:hAnsi="Times New Roman"/>
          <w:iCs/>
          <w:sz w:val="24"/>
          <w:szCs w:val="24"/>
          <w:u w:val="single"/>
        </w:rPr>
        <w:t>Форма обучения</w:t>
      </w:r>
      <w:r w:rsidRPr="00FB24E9">
        <w:rPr>
          <w:rFonts w:ascii="Times New Roman" w:hAnsi="Times New Roman"/>
          <w:iCs/>
          <w:sz w:val="24"/>
          <w:szCs w:val="24"/>
        </w:rPr>
        <w:t xml:space="preserve"> - </w:t>
      </w:r>
      <w:r w:rsidRPr="00FB24E9">
        <w:rPr>
          <w:rFonts w:ascii="Times New Roman" w:hAnsi="Times New Roman"/>
          <w:sz w:val="24"/>
          <w:szCs w:val="24"/>
        </w:rPr>
        <w:t>заочная с применением дистанционных образовательных технологий</w:t>
      </w:r>
    </w:p>
    <w:p w:rsidR="003D6108" w:rsidRPr="00FB24E9" w:rsidRDefault="003D6108" w:rsidP="003D6108">
      <w:pPr>
        <w:shd w:val="clear" w:color="auto" w:fill="FFFFFF"/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</w:p>
    <w:p w:rsidR="00B724AE" w:rsidRPr="00FB24E9" w:rsidRDefault="009B5B64" w:rsidP="00375255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FB24E9">
        <w:rPr>
          <w:rFonts w:ascii="Times New Roman" w:hAnsi="Times New Roman"/>
          <w:b/>
          <w:caps/>
          <w:sz w:val="24"/>
          <w:szCs w:val="24"/>
        </w:rPr>
        <w:t xml:space="preserve">ЦеЛЬ </w:t>
      </w:r>
      <w:r w:rsidR="00B724AE" w:rsidRPr="00FB24E9">
        <w:rPr>
          <w:rFonts w:ascii="Times New Roman" w:hAnsi="Times New Roman"/>
          <w:b/>
          <w:caps/>
          <w:sz w:val="24"/>
          <w:szCs w:val="24"/>
        </w:rPr>
        <w:t>Программ</w:t>
      </w:r>
      <w:r w:rsidRPr="00FB24E9">
        <w:rPr>
          <w:rFonts w:ascii="Times New Roman" w:hAnsi="Times New Roman"/>
          <w:b/>
          <w:caps/>
          <w:sz w:val="24"/>
          <w:szCs w:val="24"/>
        </w:rPr>
        <w:t>Ы</w:t>
      </w:r>
    </w:p>
    <w:p w:rsidR="00375255" w:rsidRDefault="00BA3C19" w:rsidP="00375255">
      <w:pPr>
        <w:pStyle w:val="a3"/>
        <w:spacing w:after="0" w:line="240" w:lineRule="auto"/>
        <w:ind w:left="0"/>
        <w:jc w:val="center"/>
        <w:rPr>
          <w:rFonts w:ascii="Times New Roman" w:eastAsia="Andale Sans UI" w:hAnsi="Times New Roman"/>
          <w:kern w:val="3"/>
          <w:sz w:val="24"/>
          <w:szCs w:val="24"/>
          <w:lang w:eastAsia="ja-JP" w:bidi="fa-IR"/>
        </w:rPr>
      </w:pPr>
      <w:r w:rsidRPr="00BA3C19">
        <w:rPr>
          <w:rFonts w:ascii="Times New Roman" w:eastAsia="Andale Sans UI" w:hAnsi="Times New Roman"/>
          <w:kern w:val="3"/>
          <w:sz w:val="24"/>
          <w:szCs w:val="24"/>
          <w:lang w:eastAsia="ja-JP" w:bidi="fa-IR"/>
        </w:rPr>
        <w:t>совершенствование и/или формирование у обучающихся компетенций, необходимых для осуществления или повышения эффективности деятельности в сфере информационной безопасности</w:t>
      </w:r>
    </w:p>
    <w:p w:rsidR="00952E6F" w:rsidRPr="00BA3C19" w:rsidRDefault="00952E6F" w:rsidP="00375255">
      <w:pPr>
        <w:pStyle w:val="a3"/>
        <w:spacing w:after="0" w:line="240" w:lineRule="auto"/>
        <w:ind w:left="0"/>
        <w:jc w:val="center"/>
        <w:rPr>
          <w:rFonts w:ascii="Times New Roman" w:eastAsia="Andale Sans UI" w:hAnsi="Times New Roman"/>
          <w:kern w:val="3"/>
          <w:sz w:val="24"/>
          <w:szCs w:val="24"/>
          <w:lang w:eastAsia="ja-JP" w:bidi="fa-IR"/>
        </w:rPr>
      </w:pPr>
    </w:p>
    <w:p w:rsidR="00952E6F" w:rsidRPr="002C72E6" w:rsidRDefault="00952E6F" w:rsidP="00952E6F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2C72E6">
        <w:rPr>
          <w:rFonts w:ascii="Times New Roman" w:hAnsi="Times New Roman"/>
          <w:b/>
          <w:caps/>
          <w:sz w:val="24"/>
          <w:szCs w:val="24"/>
        </w:rPr>
        <w:t>КАТЕГОРИЯ СЛУШАТЕЛЕЙ</w:t>
      </w:r>
    </w:p>
    <w:p w:rsidR="00952E6F" w:rsidRDefault="00952E6F" w:rsidP="00952E6F">
      <w:pPr>
        <w:spacing w:after="0" w:line="240" w:lineRule="auto"/>
        <w:jc w:val="center"/>
        <w:rPr>
          <w:rFonts w:ascii="Times New Roman" w:eastAsia="Andale Sans UI" w:hAnsi="Times New Roman"/>
          <w:kern w:val="3"/>
          <w:sz w:val="24"/>
          <w:szCs w:val="24"/>
          <w:lang w:eastAsia="ja-JP" w:bidi="fa-IR"/>
        </w:rPr>
      </w:pPr>
      <w:r w:rsidRPr="00952E6F">
        <w:rPr>
          <w:rFonts w:ascii="Times New Roman" w:eastAsia="Andale Sans UI" w:hAnsi="Times New Roman"/>
          <w:kern w:val="3"/>
          <w:sz w:val="24"/>
          <w:szCs w:val="24"/>
          <w:lang w:eastAsia="ja-JP" w:bidi="fa-IR"/>
        </w:rPr>
        <w:t xml:space="preserve">лица, желающие или имеющие необходимость приобрести или повысить свои теоретические знания и практические навыки в области </w:t>
      </w:r>
      <w:proofErr w:type="spellStart"/>
      <w:r w:rsidRPr="00952E6F">
        <w:rPr>
          <w:rFonts w:ascii="Times New Roman" w:eastAsia="Andale Sans UI" w:hAnsi="Times New Roman"/>
          <w:kern w:val="3"/>
          <w:sz w:val="24"/>
          <w:szCs w:val="24"/>
          <w:lang w:eastAsia="ja-JP" w:bidi="fa-IR"/>
        </w:rPr>
        <w:t>кибербезопасности</w:t>
      </w:r>
      <w:proofErr w:type="spellEnd"/>
      <w:r w:rsidRPr="00952E6F">
        <w:rPr>
          <w:rFonts w:ascii="Times New Roman" w:eastAsia="Andale Sans UI" w:hAnsi="Times New Roman"/>
          <w:kern w:val="3"/>
          <w:sz w:val="24"/>
          <w:szCs w:val="24"/>
          <w:lang w:eastAsia="ja-JP" w:bidi="fa-IR"/>
        </w:rPr>
        <w:t xml:space="preserve"> и защиты данных, </w:t>
      </w:r>
    </w:p>
    <w:p w:rsidR="00952E6F" w:rsidRPr="00952E6F" w:rsidRDefault="00952E6F" w:rsidP="00952E6F">
      <w:pPr>
        <w:spacing w:after="0" w:line="240" w:lineRule="auto"/>
        <w:jc w:val="center"/>
        <w:rPr>
          <w:rFonts w:ascii="Times New Roman" w:eastAsia="Andale Sans UI" w:hAnsi="Times New Roman"/>
          <w:kern w:val="3"/>
          <w:sz w:val="24"/>
          <w:szCs w:val="24"/>
          <w:lang w:eastAsia="ja-JP" w:bidi="fa-IR"/>
        </w:rPr>
      </w:pPr>
      <w:r w:rsidRPr="00952E6F">
        <w:rPr>
          <w:rFonts w:ascii="Times New Roman" w:eastAsia="Andale Sans UI" w:hAnsi="Times New Roman"/>
          <w:kern w:val="3"/>
          <w:sz w:val="24"/>
          <w:szCs w:val="24"/>
          <w:lang w:eastAsia="ja-JP" w:bidi="fa-IR"/>
        </w:rPr>
        <w:t>приобрести или улучшить ключевые компетенции цифровой экономики.</w:t>
      </w:r>
    </w:p>
    <w:p w:rsidR="00952E6F" w:rsidRPr="002C72E6" w:rsidRDefault="00952E6F" w:rsidP="00952E6F">
      <w:pPr>
        <w:pStyle w:val="a7"/>
        <w:tabs>
          <w:tab w:val="left" w:pos="8310"/>
        </w:tabs>
      </w:pPr>
      <w:r>
        <w:tab/>
      </w:r>
    </w:p>
    <w:p w:rsidR="00952E6F" w:rsidRPr="002C72E6" w:rsidRDefault="00952E6F" w:rsidP="00952E6F">
      <w:pPr>
        <w:pStyle w:val="a7"/>
        <w:jc w:val="center"/>
        <w:rPr>
          <w:b/>
          <w:bCs/>
        </w:rPr>
      </w:pPr>
      <w:r w:rsidRPr="002C72E6">
        <w:rPr>
          <w:b/>
          <w:bCs/>
        </w:rPr>
        <w:t xml:space="preserve">ТРЕБОВАНИЯ К </w:t>
      </w:r>
      <w:proofErr w:type="gramStart"/>
      <w:r w:rsidRPr="002C72E6">
        <w:rPr>
          <w:b/>
          <w:bCs/>
        </w:rPr>
        <w:t>ОБУЧАЮЩИМСЯ</w:t>
      </w:r>
      <w:proofErr w:type="gramEnd"/>
    </w:p>
    <w:p w:rsidR="00952E6F" w:rsidRPr="00952E6F" w:rsidRDefault="00952E6F" w:rsidP="00952E6F">
      <w:pPr>
        <w:pStyle w:val="31"/>
        <w:spacing w:after="0" w:line="240" w:lineRule="auto"/>
        <w:ind w:left="-20" w:right="234" w:firstLine="709"/>
        <w:rPr>
          <w:rStyle w:val="11pt"/>
          <w:rFonts w:eastAsia="Andale Sans UI"/>
          <w:b w:val="0"/>
          <w:bCs w:val="0"/>
          <w:sz w:val="24"/>
          <w:szCs w:val="24"/>
        </w:rPr>
      </w:pPr>
      <w:r w:rsidRPr="00952E6F">
        <w:rPr>
          <w:rStyle w:val="11pt"/>
          <w:rFonts w:eastAsia="Andale Sans UI"/>
          <w:b w:val="0"/>
          <w:sz w:val="24"/>
          <w:szCs w:val="24"/>
        </w:rPr>
        <w:t>- наличие среднего профессионального и/или высшего образования</w:t>
      </w:r>
    </w:p>
    <w:p w:rsidR="00952E6F" w:rsidRPr="00952E6F" w:rsidRDefault="00952E6F" w:rsidP="00952E6F">
      <w:pPr>
        <w:pStyle w:val="31"/>
        <w:spacing w:after="0" w:line="240" w:lineRule="auto"/>
        <w:ind w:left="-20" w:right="234" w:firstLine="709"/>
        <w:rPr>
          <w:rStyle w:val="11pt"/>
          <w:rFonts w:eastAsia="Andale Sans UI"/>
          <w:b w:val="0"/>
          <w:sz w:val="24"/>
          <w:szCs w:val="24"/>
        </w:rPr>
      </w:pPr>
      <w:r w:rsidRPr="00952E6F">
        <w:rPr>
          <w:rStyle w:val="11pt"/>
          <w:rFonts w:eastAsia="Andale Sans UI"/>
          <w:b w:val="0"/>
          <w:sz w:val="24"/>
          <w:szCs w:val="24"/>
        </w:rPr>
        <w:t>- владение навыками работы с компьютером на уровне среднего пользователя</w:t>
      </w:r>
    </w:p>
    <w:p w:rsidR="00952E6F" w:rsidRPr="00952E6F" w:rsidRDefault="00952E6F" w:rsidP="00952E6F">
      <w:pPr>
        <w:pStyle w:val="31"/>
        <w:spacing w:after="0" w:line="240" w:lineRule="auto"/>
        <w:ind w:left="-20" w:right="234" w:firstLine="709"/>
        <w:rPr>
          <w:rStyle w:val="11pt"/>
          <w:rFonts w:eastAsia="Andale Sans UI"/>
          <w:b w:val="0"/>
          <w:sz w:val="24"/>
          <w:szCs w:val="24"/>
        </w:rPr>
      </w:pPr>
      <w:r w:rsidRPr="00952E6F">
        <w:rPr>
          <w:rStyle w:val="11pt"/>
          <w:rFonts w:eastAsia="Andale Sans UI"/>
          <w:b w:val="0"/>
          <w:sz w:val="24"/>
          <w:szCs w:val="24"/>
        </w:rPr>
        <w:t>- владение приемами работы с ресурсами и технологиями сети Интернет</w:t>
      </w:r>
    </w:p>
    <w:p w:rsidR="007A2D1E" w:rsidRPr="00FB24E9" w:rsidRDefault="007A2D1E" w:rsidP="00375255">
      <w:pPr>
        <w:pStyle w:val="a7"/>
        <w:jc w:val="center"/>
      </w:pPr>
    </w:p>
    <w:p w:rsidR="00FC1A32" w:rsidRPr="00FB24E9" w:rsidRDefault="00A70245" w:rsidP="00375255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FB24E9">
        <w:rPr>
          <w:rFonts w:ascii="Times New Roman" w:hAnsi="Times New Roman"/>
          <w:b/>
          <w:caps/>
          <w:sz w:val="24"/>
          <w:szCs w:val="24"/>
        </w:rPr>
        <w:t>СОДЕРЖАНИЕ ПРОГРАММЫ</w:t>
      </w:r>
    </w:p>
    <w:p w:rsidR="00A43762" w:rsidRDefault="00EF4F12" w:rsidP="003967CE">
      <w:pPr>
        <w:pStyle w:val="a7"/>
        <w:spacing w:line="100" w:lineRule="atLeast"/>
        <w:jc w:val="center"/>
        <w:rPr>
          <w:rFonts w:eastAsia="Times New Roman"/>
        </w:rPr>
      </w:pPr>
      <w:r w:rsidRPr="00FB24E9">
        <w:t>Курс состоит из разделов</w:t>
      </w:r>
      <w:r w:rsidRPr="00FB24E9">
        <w:rPr>
          <w:bCs/>
        </w:rPr>
        <w:t xml:space="preserve"> «</w:t>
      </w:r>
      <w:r w:rsidR="00952E6F">
        <w:rPr>
          <w:rFonts w:eastAsia="Times New Roman"/>
        </w:rPr>
        <w:t xml:space="preserve">Идентификация рисков и определение поверхности атаки», «Исследование и классификация уязвимости»,  «Пассивное выявление уязвимостей «, </w:t>
      </w:r>
    </w:p>
    <w:p w:rsidR="00A43762" w:rsidRDefault="00952E6F" w:rsidP="003967CE">
      <w:pPr>
        <w:pStyle w:val="a7"/>
        <w:spacing w:line="100" w:lineRule="atLeast"/>
        <w:jc w:val="center"/>
        <w:rPr>
          <w:rFonts w:eastAsia="Times New Roman"/>
        </w:rPr>
      </w:pPr>
      <w:r>
        <w:rPr>
          <w:rFonts w:eastAsia="Times New Roman"/>
        </w:rPr>
        <w:t>«Активное обнаружение уязвимостей»</w:t>
      </w:r>
      <w:r w:rsidR="00A43762">
        <w:rPr>
          <w:rFonts w:eastAsia="Times New Roman"/>
        </w:rPr>
        <w:t xml:space="preserve">. </w:t>
      </w:r>
    </w:p>
    <w:p w:rsidR="00A43762" w:rsidRDefault="00A43762" w:rsidP="003967CE">
      <w:pPr>
        <w:pStyle w:val="a7"/>
        <w:spacing w:line="100" w:lineRule="atLeast"/>
        <w:jc w:val="center"/>
      </w:pPr>
      <w:r>
        <w:t xml:space="preserve">Занятия направлены на изучение общих вопросов анализа предметной области, </w:t>
      </w:r>
    </w:p>
    <w:p w:rsidR="00EE4971" w:rsidRDefault="00A43762" w:rsidP="003967CE">
      <w:pPr>
        <w:pStyle w:val="a7"/>
        <w:spacing w:line="100" w:lineRule="atLeast"/>
        <w:jc w:val="center"/>
      </w:pPr>
      <w:proofErr w:type="spellStart"/>
      <w:r>
        <w:t>кибербезопасности</w:t>
      </w:r>
      <w:proofErr w:type="spellEnd"/>
      <w:r w:rsidRPr="001E4DD5">
        <w:t xml:space="preserve"> и защита данных</w:t>
      </w:r>
    </w:p>
    <w:p w:rsidR="00A43762" w:rsidRPr="00FB24E9" w:rsidRDefault="00A43762" w:rsidP="003967CE">
      <w:pPr>
        <w:pStyle w:val="a7"/>
        <w:spacing w:line="100" w:lineRule="atLeast"/>
        <w:jc w:val="center"/>
      </w:pPr>
    </w:p>
    <w:p w:rsidR="00952E6F" w:rsidRPr="003967CE" w:rsidRDefault="00952E6F" w:rsidP="003967CE">
      <w:pPr>
        <w:pStyle w:val="a7"/>
        <w:spacing w:line="100" w:lineRule="atLeast"/>
        <w:ind w:firstLine="709"/>
        <w:jc w:val="both"/>
        <w:rPr>
          <w:color w:val="000000"/>
        </w:rPr>
      </w:pPr>
      <w:proofErr w:type="gramStart"/>
      <w:r w:rsidRPr="003967CE">
        <w:rPr>
          <w:color w:val="000000"/>
        </w:rPr>
        <w:t xml:space="preserve">Занятия проводятся в электронной образовательной среде, где обучающимся открывается дистанционный доступ к учебным материалам и/или в виде </w:t>
      </w:r>
      <w:proofErr w:type="spellStart"/>
      <w:r w:rsidRPr="003967CE">
        <w:rPr>
          <w:color w:val="000000"/>
        </w:rPr>
        <w:t>вебинаров</w:t>
      </w:r>
      <w:proofErr w:type="spellEnd"/>
      <w:r w:rsidRPr="003967CE">
        <w:rPr>
          <w:color w:val="000000"/>
        </w:rPr>
        <w:t>.</w:t>
      </w:r>
      <w:proofErr w:type="gramEnd"/>
    </w:p>
    <w:p w:rsidR="00952E6F" w:rsidRPr="003967CE" w:rsidRDefault="00FB24E9" w:rsidP="003967CE">
      <w:pPr>
        <w:pStyle w:val="a7"/>
        <w:spacing w:line="100" w:lineRule="atLeast"/>
        <w:ind w:firstLine="709"/>
        <w:jc w:val="both"/>
        <w:rPr>
          <w:color w:val="000000"/>
        </w:rPr>
      </w:pPr>
      <w:r w:rsidRPr="003967CE">
        <w:rPr>
          <w:color w:val="000000"/>
        </w:rPr>
        <w:t xml:space="preserve"> </w:t>
      </w:r>
      <w:r w:rsidR="00952E6F" w:rsidRPr="003967CE">
        <w:rPr>
          <w:color w:val="000000"/>
        </w:rPr>
        <w:t>Обучающимся потребуется самостоятельно скачать с веб-ресурсов производителей и установить необходимое для работы программное обеспечение.</w:t>
      </w:r>
      <w:bookmarkStart w:id="0" w:name="_GoBack"/>
      <w:bookmarkEnd w:id="0"/>
    </w:p>
    <w:p w:rsidR="00EE4971" w:rsidRPr="00FB24E9" w:rsidRDefault="00EE4971" w:rsidP="00952E6F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1D7E6D" w:rsidRDefault="001D7E6D" w:rsidP="001D7E6D">
      <w:pPr>
        <w:pStyle w:val="Standard"/>
        <w:ind w:firstLine="709"/>
        <w:jc w:val="center"/>
        <w:rPr>
          <w:rFonts w:cs="Times New Roman"/>
          <w:b/>
          <w:lang w:val="ru-RU"/>
        </w:rPr>
      </w:pPr>
      <w:r w:rsidRPr="009056F7">
        <w:rPr>
          <w:rFonts w:cs="Times New Roman"/>
          <w:b/>
          <w:lang w:val="ru-RU"/>
        </w:rPr>
        <w:t>П</w:t>
      </w:r>
      <w:r>
        <w:rPr>
          <w:rFonts w:cs="Times New Roman"/>
          <w:b/>
          <w:lang w:val="ru-RU"/>
        </w:rPr>
        <w:t>РОШЕДШИМ ОБУЧЕНИЕ ВЫДАЕТСЯ</w:t>
      </w:r>
      <w:r w:rsidRPr="009056F7">
        <w:rPr>
          <w:rFonts w:cs="Times New Roman"/>
          <w:b/>
          <w:lang w:val="ru-RU"/>
        </w:rPr>
        <w:t xml:space="preserve"> </w:t>
      </w:r>
    </w:p>
    <w:p w:rsidR="001D7E6D" w:rsidRPr="009056F7" w:rsidRDefault="001D7E6D" w:rsidP="001D7E6D">
      <w:pPr>
        <w:pStyle w:val="Standard"/>
        <w:ind w:firstLine="709"/>
        <w:jc w:val="center"/>
        <w:rPr>
          <w:rFonts w:cs="Times New Roman"/>
          <w:lang w:val="ru-RU"/>
        </w:rPr>
      </w:pPr>
      <w:r w:rsidRPr="009056F7">
        <w:rPr>
          <w:rFonts w:cs="Times New Roman"/>
          <w:lang w:val="ru-RU"/>
        </w:rPr>
        <w:t>- электронный сертификат</w:t>
      </w:r>
    </w:p>
    <w:p w:rsidR="001D7E6D" w:rsidRPr="009056F7" w:rsidRDefault="001D7E6D" w:rsidP="001D7E6D">
      <w:pPr>
        <w:pStyle w:val="Standard"/>
        <w:ind w:firstLine="709"/>
        <w:jc w:val="center"/>
        <w:rPr>
          <w:b/>
          <w:iCs/>
        </w:rPr>
      </w:pPr>
      <w:r w:rsidRPr="009056F7">
        <w:rPr>
          <w:rFonts w:cs="Times New Roman"/>
          <w:lang w:val="ru-RU"/>
        </w:rPr>
        <w:t xml:space="preserve">- </w:t>
      </w:r>
      <w:r>
        <w:rPr>
          <w:rFonts w:cs="Times New Roman"/>
          <w:lang w:val="ru-RU"/>
        </w:rPr>
        <w:t xml:space="preserve">лица, имеющие или получающие среднее профессиональное или высшее образование, имеют возможность получить </w:t>
      </w:r>
      <w:r w:rsidRPr="009056F7">
        <w:rPr>
          <w:rFonts w:cs="Times New Roman"/>
          <w:lang w:val="ru-RU"/>
        </w:rPr>
        <w:t xml:space="preserve">удостоверение о </w:t>
      </w:r>
      <w:proofErr w:type="gramStart"/>
      <w:r w:rsidRPr="009056F7">
        <w:rPr>
          <w:rFonts w:cs="Times New Roman"/>
          <w:lang w:val="ru-RU"/>
        </w:rPr>
        <w:t>повышении</w:t>
      </w:r>
      <w:proofErr w:type="gramEnd"/>
      <w:r w:rsidRPr="009056F7">
        <w:rPr>
          <w:rFonts w:cs="Times New Roman"/>
          <w:lang w:val="ru-RU"/>
        </w:rPr>
        <w:t xml:space="preserve"> квалификации</w:t>
      </w:r>
    </w:p>
    <w:p w:rsidR="001D7E6D" w:rsidRPr="00DE2BF5" w:rsidRDefault="001D7E6D" w:rsidP="001D7E6D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de-DE"/>
        </w:rPr>
      </w:pPr>
    </w:p>
    <w:p w:rsidR="001D7E6D" w:rsidRPr="0077013D" w:rsidRDefault="001D7E6D" w:rsidP="001D7E6D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77013D">
        <w:rPr>
          <w:rFonts w:ascii="Times New Roman" w:hAnsi="Times New Roman"/>
          <w:b/>
          <w:sz w:val="24"/>
          <w:szCs w:val="24"/>
        </w:rPr>
        <w:t>НАШИ КОНТАКТЫ</w:t>
      </w:r>
    </w:p>
    <w:p w:rsidR="001D7E6D" w:rsidRPr="0077013D" w:rsidRDefault="001D7E6D" w:rsidP="001D7E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7013D">
        <w:rPr>
          <w:rFonts w:ascii="Times New Roman" w:hAnsi="Times New Roman"/>
          <w:b/>
          <w:sz w:val="24"/>
          <w:szCs w:val="24"/>
        </w:rPr>
        <w:t>Адрес: г. Сыктывкар, Октябрьский пр-т, 55, офис 406</w:t>
      </w:r>
    </w:p>
    <w:p w:rsidR="001D7E6D" w:rsidRPr="0077013D" w:rsidRDefault="001D7E6D" w:rsidP="001D7E6D">
      <w:pPr>
        <w:spacing w:after="0" w:line="240" w:lineRule="auto"/>
        <w:rPr>
          <w:rStyle w:val="a4"/>
          <w:rFonts w:ascii="Times New Roman" w:hAnsi="Times New Roman"/>
          <w:b/>
          <w:sz w:val="24"/>
          <w:szCs w:val="24"/>
          <w:lang w:val="en-US"/>
        </w:rPr>
      </w:pPr>
      <w:r w:rsidRPr="0077013D">
        <w:rPr>
          <w:rFonts w:ascii="Times New Roman" w:hAnsi="Times New Roman"/>
          <w:b/>
          <w:sz w:val="24"/>
          <w:szCs w:val="24"/>
          <w:lang w:val="en-US"/>
        </w:rPr>
        <w:t xml:space="preserve">E-mail: </w:t>
      </w:r>
      <w:hyperlink r:id="rId8" w:history="1">
        <w:r w:rsidRPr="0077013D">
          <w:rPr>
            <w:rStyle w:val="a4"/>
            <w:rFonts w:ascii="Times New Roman" w:hAnsi="Times New Roman"/>
            <w:b/>
            <w:sz w:val="24"/>
            <w:szCs w:val="24"/>
            <w:lang w:val="en-US"/>
          </w:rPr>
          <w:t>cpk2.ino@syktsu.ru</w:t>
        </w:r>
      </w:hyperlink>
      <w:r w:rsidRPr="0077013D">
        <w:rPr>
          <w:rStyle w:val="a4"/>
          <w:rFonts w:ascii="Times New Roman" w:hAnsi="Times New Roman"/>
          <w:b/>
          <w:sz w:val="24"/>
          <w:szCs w:val="24"/>
          <w:lang w:val="en-US"/>
        </w:rPr>
        <w:t>, dpp.ino@syktsu.ru</w:t>
      </w:r>
    </w:p>
    <w:p w:rsidR="001D7E6D" w:rsidRPr="0077013D" w:rsidRDefault="001D7E6D" w:rsidP="001D7E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7013D">
        <w:rPr>
          <w:rFonts w:ascii="Times New Roman" w:hAnsi="Times New Roman"/>
          <w:b/>
          <w:sz w:val="24"/>
          <w:szCs w:val="24"/>
        </w:rPr>
        <w:t xml:space="preserve">Сайт: </w:t>
      </w:r>
      <w:hyperlink r:id="rId9" w:history="1">
        <w:r w:rsidRPr="0077013D">
          <w:rPr>
            <w:rStyle w:val="a4"/>
            <w:rFonts w:ascii="Times New Roman" w:hAnsi="Times New Roman"/>
            <w:b/>
            <w:sz w:val="24"/>
            <w:szCs w:val="24"/>
          </w:rPr>
          <w:t>https://syktsu.ru</w:t>
        </w:r>
      </w:hyperlink>
    </w:p>
    <w:p w:rsidR="001D7E6D" w:rsidRPr="0077013D" w:rsidRDefault="001D7E6D" w:rsidP="001D7E6D">
      <w:pPr>
        <w:spacing w:after="0" w:line="240" w:lineRule="auto"/>
        <w:rPr>
          <w:sz w:val="24"/>
          <w:szCs w:val="24"/>
        </w:rPr>
      </w:pPr>
      <w:proofErr w:type="spellStart"/>
      <w:r w:rsidRPr="0077013D">
        <w:rPr>
          <w:rFonts w:ascii="Times New Roman" w:hAnsi="Times New Roman"/>
          <w:b/>
          <w:sz w:val="24"/>
          <w:szCs w:val="24"/>
        </w:rPr>
        <w:t>В</w:t>
      </w:r>
      <w:r>
        <w:rPr>
          <w:rFonts w:ascii="Times New Roman" w:hAnsi="Times New Roman"/>
          <w:b/>
          <w:sz w:val="24"/>
          <w:szCs w:val="24"/>
        </w:rPr>
        <w:t>К</w:t>
      </w:r>
      <w:r w:rsidRPr="0077013D">
        <w:rPr>
          <w:rFonts w:ascii="Times New Roman" w:hAnsi="Times New Roman"/>
          <w:b/>
          <w:sz w:val="24"/>
          <w:szCs w:val="24"/>
        </w:rPr>
        <w:t>онтакте</w:t>
      </w:r>
      <w:proofErr w:type="spellEnd"/>
      <w:r w:rsidRPr="0077013D">
        <w:rPr>
          <w:rFonts w:ascii="Times New Roman" w:hAnsi="Times New Roman"/>
          <w:b/>
          <w:sz w:val="24"/>
          <w:szCs w:val="24"/>
        </w:rPr>
        <w:t xml:space="preserve">: </w:t>
      </w:r>
      <w:hyperlink r:id="rId10" w:history="1">
        <w:r w:rsidRPr="0077013D">
          <w:rPr>
            <w:rStyle w:val="a4"/>
            <w:rFonts w:ascii="Times New Roman" w:hAnsi="Times New Roman"/>
            <w:b/>
            <w:sz w:val="24"/>
            <w:szCs w:val="24"/>
            <w:lang w:val="en-US"/>
          </w:rPr>
          <w:t>https</w:t>
        </w:r>
        <w:r w:rsidRPr="0077013D">
          <w:rPr>
            <w:rStyle w:val="a4"/>
            <w:rFonts w:ascii="Times New Roman" w:hAnsi="Times New Roman"/>
            <w:b/>
            <w:sz w:val="24"/>
            <w:szCs w:val="24"/>
          </w:rPr>
          <w:t>://</w:t>
        </w:r>
        <w:proofErr w:type="spellStart"/>
        <w:r w:rsidRPr="0077013D">
          <w:rPr>
            <w:rStyle w:val="a4"/>
            <w:rFonts w:ascii="Times New Roman" w:hAnsi="Times New Roman"/>
            <w:b/>
            <w:sz w:val="24"/>
            <w:szCs w:val="24"/>
            <w:lang w:val="en-US"/>
          </w:rPr>
          <w:t>vk</w:t>
        </w:r>
        <w:proofErr w:type="spellEnd"/>
        <w:r w:rsidRPr="0077013D">
          <w:rPr>
            <w:rStyle w:val="a4"/>
            <w:rFonts w:ascii="Times New Roman" w:hAnsi="Times New Roman"/>
            <w:b/>
            <w:sz w:val="24"/>
            <w:szCs w:val="24"/>
          </w:rPr>
          <w:t>.</w:t>
        </w:r>
        <w:r w:rsidRPr="0077013D">
          <w:rPr>
            <w:rStyle w:val="a4"/>
            <w:rFonts w:ascii="Times New Roman" w:hAnsi="Times New Roman"/>
            <w:b/>
            <w:sz w:val="24"/>
            <w:szCs w:val="24"/>
            <w:lang w:val="en-US"/>
          </w:rPr>
          <w:t>com</w:t>
        </w:r>
        <w:r w:rsidRPr="0077013D">
          <w:rPr>
            <w:rStyle w:val="a4"/>
            <w:rFonts w:ascii="Times New Roman" w:hAnsi="Times New Roman"/>
            <w:b/>
            <w:sz w:val="24"/>
            <w:szCs w:val="24"/>
          </w:rPr>
          <w:t>/</w:t>
        </w:r>
        <w:proofErr w:type="spellStart"/>
        <w:r w:rsidRPr="0077013D">
          <w:rPr>
            <w:rStyle w:val="a4"/>
            <w:rFonts w:ascii="Times New Roman" w:hAnsi="Times New Roman"/>
            <w:b/>
            <w:sz w:val="24"/>
            <w:szCs w:val="24"/>
            <w:lang w:val="en-US"/>
          </w:rPr>
          <w:t>ino</w:t>
        </w:r>
        <w:proofErr w:type="spellEnd"/>
        <w:r w:rsidRPr="0077013D">
          <w:rPr>
            <w:rStyle w:val="a4"/>
            <w:rFonts w:ascii="Times New Roman" w:hAnsi="Times New Roman"/>
            <w:b/>
            <w:sz w:val="24"/>
            <w:szCs w:val="24"/>
          </w:rPr>
          <w:t>_</w:t>
        </w:r>
        <w:proofErr w:type="spellStart"/>
        <w:r w:rsidRPr="0077013D">
          <w:rPr>
            <w:rStyle w:val="a4"/>
            <w:rFonts w:ascii="Times New Roman" w:hAnsi="Times New Roman"/>
            <w:b/>
            <w:sz w:val="24"/>
            <w:szCs w:val="24"/>
            <w:lang w:val="en-US"/>
          </w:rPr>
          <w:t>syktsu</w:t>
        </w:r>
        <w:proofErr w:type="spellEnd"/>
      </w:hyperlink>
    </w:p>
    <w:p w:rsidR="001D7E6D" w:rsidRDefault="001D7E6D" w:rsidP="001D7E6D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EF4F12" w:rsidRPr="00FB24E9" w:rsidRDefault="00EF4F12" w:rsidP="00EF4F1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FE6B8B" w:rsidRPr="00B1021E" w:rsidRDefault="00FE6B8B" w:rsidP="00EF4F1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92BA6" w:rsidRPr="0027401D" w:rsidRDefault="009A3AE1" w:rsidP="0027401D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27401D">
        <w:rPr>
          <w:rFonts w:ascii="Times New Roman" w:hAnsi="Times New Roman"/>
          <w:b/>
          <w:sz w:val="18"/>
          <w:szCs w:val="18"/>
        </w:rPr>
        <w:t>Лицензия № 1415 серия 90Л01 №0008403 Федеральная служба по надзору в сфере образования и науки от 29.04.2015</w:t>
      </w:r>
    </w:p>
    <w:sectPr w:rsidR="00B92BA6" w:rsidRPr="0027401D" w:rsidSect="00390EDB">
      <w:pgSz w:w="11906" w:h="16838"/>
      <w:pgMar w:top="567" w:right="794" w:bottom="454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D3E0E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>
    <w:nsid w:val="287F5166"/>
    <w:multiLevelType w:val="hybridMultilevel"/>
    <w:tmpl w:val="E6EC7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526F9F"/>
    <w:multiLevelType w:val="hybridMultilevel"/>
    <w:tmpl w:val="F282EDF6"/>
    <w:lvl w:ilvl="0" w:tplc="2EF84F3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2A645F"/>
    <w:multiLevelType w:val="hybridMultilevel"/>
    <w:tmpl w:val="ACB2C586"/>
    <w:lvl w:ilvl="0" w:tplc="2EF84F3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757871"/>
    <w:multiLevelType w:val="multilevel"/>
    <w:tmpl w:val="D7BCF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1554C0"/>
    <w:multiLevelType w:val="hybridMultilevel"/>
    <w:tmpl w:val="46221492"/>
    <w:lvl w:ilvl="0" w:tplc="2EF84F3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4B5F04"/>
    <w:multiLevelType w:val="hybridMultilevel"/>
    <w:tmpl w:val="C68EB432"/>
    <w:lvl w:ilvl="0" w:tplc="2EF84F3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0A69B8"/>
    <w:multiLevelType w:val="hybridMultilevel"/>
    <w:tmpl w:val="087CD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3C4C21"/>
    <w:multiLevelType w:val="hybridMultilevel"/>
    <w:tmpl w:val="B6CEA25C"/>
    <w:lvl w:ilvl="0" w:tplc="68B67B1E">
      <w:start w:val="1"/>
      <w:numFmt w:val="decimal"/>
      <w:lvlText w:val="%1."/>
      <w:lvlJc w:val="left"/>
      <w:pPr>
        <w:ind w:left="5889" w:hanging="360"/>
      </w:pPr>
      <w:rPr>
        <w:rFonts w:hint="default"/>
        <w:b w:val="0"/>
        <w:color w:val="2E2E2E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8"/>
  </w:num>
  <w:num w:numId="6">
    <w:abstractNumId w:val="7"/>
  </w:num>
  <w:num w:numId="7">
    <w:abstractNumId w:val="2"/>
  </w:num>
  <w:num w:numId="8">
    <w:abstractNumId w:val="5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AE1"/>
    <w:rsid w:val="00051DF3"/>
    <w:rsid w:val="000926C2"/>
    <w:rsid w:val="00095862"/>
    <w:rsid w:val="000C75FB"/>
    <w:rsid w:val="000F4F53"/>
    <w:rsid w:val="00165B8E"/>
    <w:rsid w:val="00166B84"/>
    <w:rsid w:val="00183FF8"/>
    <w:rsid w:val="001940AE"/>
    <w:rsid w:val="001A1A8E"/>
    <w:rsid w:val="001B7952"/>
    <w:rsid w:val="001D6FB3"/>
    <w:rsid w:val="001D7E6D"/>
    <w:rsid w:val="00211EF3"/>
    <w:rsid w:val="0021445B"/>
    <w:rsid w:val="00231F46"/>
    <w:rsid w:val="00237044"/>
    <w:rsid w:val="00251F20"/>
    <w:rsid w:val="00253CE7"/>
    <w:rsid w:val="0027401D"/>
    <w:rsid w:val="002B374E"/>
    <w:rsid w:val="002E5F51"/>
    <w:rsid w:val="00375255"/>
    <w:rsid w:val="00385C2A"/>
    <w:rsid w:val="00395359"/>
    <w:rsid w:val="003967CE"/>
    <w:rsid w:val="003A2E04"/>
    <w:rsid w:val="003C1806"/>
    <w:rsid w:val="003D6108"/>
    <w:rsid w:val="00406227"/>
    <w:rsid w:val="004C2B17"/>
    <w:rsid w:val="00503545"/>
    <w:rsid w:val="00515B0C"/>
    <w:rsid w:val="00540D1D"/>
    <w:rsid w:val="00574FA9"/>
    <w:rsid w:val="005A3585"/>
    <w:rsid w:val="005B0EBD"/>
    <w:rsid w:val="005B5317"/>
    <w:rsid w:val="005E682D"/>
    <w:rsid w:val="005F7AB9"/>
    <w:rsid w:val="006153BD"/>
    <w:rsid w:val="00682A9B"/>
    <w:rsid w:val="006A52B8"/>
    <w:rsid w:val="006D4104"/>
    <w:rsid w:val="006F1430"/>
    <w:rsid w:val="006F2EFC"/>
    <w:rsid w:val="00795401"/>
    <w:rsid w:val="007A2D1E"/>
    <w:rsid w:val="007C1130"/>
    <w:rsid w:val="007D4E75"/>
    <w:rsid w:val="007D7136"/>
    <w:rsid w:val="007D7CD3"/>
    <w:rsid w:val="007E050A"/>
    <w:rsid w:val="007E3BD7"/>
    <w:rsid w:val="00807E1B"/>
    <w:rsid w:val="008B09D9"/>
    <w:rsid w:val="008C1E7B"/>
    <w:rsid w:val="009420FE"/>
    <w:rsid w:val="00952E6F"/>
    <w:rsid w:val="00962952"/>
    <w:rsid w:val="009839D0"/>
    <w:rsid w:val="00984359"/>
    <w:rsid w:val="009873A5"/>
    <w:rsid w:val="009967AF"/>
    <w:rsid w:val="009A16A1"/>
    <w:rsid w:val="009A3AE1"/>
    <w:rsid w:val="009B5B64"/>
    <w:rsid w:val="009D760F"/>
    <w:rsid w:val="009E387B"/>
    <w:rsid w:val="00A07F67"/>
    <w:rsid w:val="00A22ED1"/>
    <w:rsid w:val="00A23FF8"/>
    <w:rsid w:val="00A43762"/>
    <w:rsid w:val="00A46DB2"/>
    <w:rsid w:val="00A7008B"/>
    <w:rsid w:val="00A70245"/>
    <w:rsid w:val="00A73CF7"/>
    <w:rsid w:val="00A777D3"/>
    <w:rsid w:val="00A82FD8"/>
    <w:rsid w:val="00AF049B"/>
    <w:rsid w:val="00AF1E8E"/>
    <w:rsid w:val="00B1021E"/>
    <w:rsid w:val="00B432A1"/>
    <w:rsid w:val="00B724AE"/>
    <w:rsid w:val="00B92BA6"/>
    <w:rsid w:val="00BA2FCB"/>
    <w:rsid w:val="00BA3C19"/>
    <w:rsid w:val="00BA6758"/>
    <w:rsid w:val="00BA7B1E"/>
    <w:rsid w:val="00C2671D"/>
    <w:rsid w:val="00C51BA8"/>
    <w:rsid w:val="00C70A9A"/>
    <w:rsid w:val="00C83D53"/>
    <w:rsid w:val="00CE5FE2"/>
    <w:rsid w:val="00CF5BC0"/>
    <w:rsid w:val="00D752B4"/>
    <w:rsid w:val="00DB589B"/>
    <w:rsid w:val="00DF7581"/>
    <w:rsid w:val="00DF7FDD"/>
    <w:rsid w:val="00E669C7"/>
    <w:rsid w:val="00E94A04"/>
    <w:rsid w:val="00ED457B"/>
    <w:rsid w:val="00EE4971"/>
    <w:rsid w:val="00EF4F12"/>
    <w:rsid w:val="00F35F6F"/>
    <w:rsid w:val="00F5768A"/>
    <w:rsid w:val="00FA19EA"/>
    <w:rsid w:val="00FA6D7D"/>
    <w:rsid w:val="00FB24E9"/>
    <w:rsid w:val="00FC1A32"/>
    <w:rsid w:val="00FC7257"/>
    <w:rsid w:val="00FD47F7"/>
    <w:rsid w:val="00FE6B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AE1"/>
    <w:rPr>
      <w:rFonts w:ascii="Calibri" w:eastAsia="MS Mincho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9A3AE1"/>
    <w:pPr>
      <w:keepNext/>
      <w:numPr>
        <w:numId w:val="1"/>
      </w:numPr>
      <w:tabs>
        <w:tab w:val="left" w:pos="7040"/>
      </w:tabs>
      <w:spacing w:after="0" w:line="240" w:lineRule="auto"/>
      <w:jc w:val="center"/>
      <w:outlineLvl w:val="0"/>
    </w:pPr>
    <w:rPr>
      <w:rFonts w:ascii="Times New Roman" w:eastAsia="Times New Roman" w:hAnsi="Times New Roman"/>
      <w:sz w:val="36"/>
      <w:szCs w:val="24"/>
      <w:lang w:val="x-none"/>
    </w:rPr>
  </w:style>
  <w:style w:type="paragraph" w:styleId="2">
    <w:name w:val="heading 2"/>
    <w:basedOn w:val="a"/>
    <w:next w:val="a"/>
    <w:link w:val="20"/>
    <w:qFormat/>
    <w:rsid w:val="009A3AE1"/>
    <w:pPr>
      <w:keepNext/>
      <w:numPr>
        <w:ilvl w:val="1"/>
        <w:numId w:val="1"/>
      </w:numPr>
      <w:tabs>
        <w:tab w:val="left" w:pos="7040"/>
      </w:tabs>
      <w:spacing w:after="0" w:line="240" w:lineRule="auto"/>
      <w:jc w:val="center"/>
      <w:outlineLvl w:val="1"/>
    </w:pPr>
    <w:rPr>
      <w:rFonts w:ascii="Times New Roman" w:eastAsia="Times New Roman" w:hAnsi="Times New Roman"/>
      <w:sz w:val="32"/>
      <w:szCs w:val="24"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09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3AE1"/>
    <w:rPr>
      <w:rFonts w:ascii="Times New Roman" w:eastAsia="Times New Roman" w:hAnsi="Times New Roman" w:cs="Times New Roman"/>
      <w:sz w:val="36"/>
      <w:szCs w:val="24"/>
      <w:lang w:val="x-none" w:eastAsia="ru-RU"/>
    </w:rPr>
  </w:style>
  <w:style w:type="character" w:customStyle="1" w:styleId="20">
    <w:name w:val="Заголовок 2 Знак"/>
    <w:basedOn w:val="a0"/>
    <w:link w:val="2"/>
    <w:rsid w:val="009A3AE1"/>
    <w:rPr>
      <w:rFonts w:ascii="Times New Roman" w:eastAsia="Times New Roman" w:hAnsi="Times New Roman" w:cs="Times New Roman"/>
      <w:sz w:val="32"/>
      <w:szCs w:val="24"/>
      <w:lang w:val="x-none" w:eastAsia="ru-RU"/>
    </w:rPr>
  </w:style>
  <w:style w:type="paragraph" w:styleId="a3">
    <w:name w:val="List Paragraph"/>
    <w:basedOn w:val="a"/>
    <w:uiPriority w:val="34"/>
    <w:qFormat/>
    <w:rsid w:val="009A3AE1"/>
    <w:pPr>
      <w:ind w:left="720"/>
      <w:contextualSpacing/>
    </w:pPr>
    <w:rPr>
      <w:rFonts w:eastAsia="Calibri"/>
    </w:rPr>
  </w:style>
  <w:style w:type="character" w:styleId="a4">
    <w:name w:val="Hyperlink"/>
    <w:rsid w:val="009A3AE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A3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3AE1"/>
    <w:rPr>
      <w:rFonts w:ascii="Tahoma" w:eastAsia="MS Mincho" w:hAnsi="Tahoma" w:cs="Tahoma"/>
      <w:sz w:val="16"/>
      <w:szCs w:val="16"/>
      <w:lang w:eastAsia="ru-RU"/>
    </w:rPr>
  </w:style>
  <w:style w:type="paragraph" w:customStyle="1" w:styleId="Default">
    <w:name w:val="Default"/>
    <w:rsid w:val="009A16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7">
    <w:name w:val="Содержимое таблицы"/>
    <w:basedOn w:val="a"/>
    <w:rsid w:val="00DB589B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</w:rPr>
  </w:style>
  <w:style w:type="paragraph" w:styleId="a8">
    <w:name w:val="Body Text Indent"/>
    <w:basedOn w:val="a"/>
    <w:link w:val="a9"/>
    <w:uiPriority w:val="99"/>
    <w:unhideWhenUsed/>
    <w:rsid w:val="00DF758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9">
    <w:name w:val="Основной текст с отступом Знак"/>
    <w:basedOn w:val="a0"/>
    <w:link w:val="a8"/>
    <w:uiPriority w:val="99"/>
    <w:rsid w:val="00DF758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a">
    <w:name w:val="FollowedHyperlink"/>
    <w:basedOn w:val="a0"/>
    <w:uiPriority w:val="99"/>
    <w:semiHidden/>
    <w:unhideWhenUsed/>
    <w:rsid w:val="00FA19EA"/>
    <w:rPr>
      <w:color w:val="800080" w:themeColor="followedHyperlink"/>
      <w:u w:val="single"/>
    </w:rPr>
  </w:style>
  <w:style w:type="character" w:customStyle="1" w:styleId="ab">
    <w:name w:val="Основной текст_"/>
    <w:link w:val="31"/>
    <w:rsid w:val="008B09D9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b"/>
    <w:rsid w:val="008B09D9"/>
    <w:pPr>
      <w:widowControl w:val="0"/>
      <w:shd w:val="clear" w:color="auto" w:fill="FFFFFF"/>
      <w:spacing w:after="60" w:line="298" w:lineRule="exact"/>
      <w:ind w:hanging="660"/>
      <w:jc w:val="center"/>
    </w:pPr>
    <w:rPr>
      <w:rFonts w:ascii="Times New Roman" w:eastAsia="Times New Roman" w:hAnsi="Times New Roman" w:cstheme="minorBidi"/>
      <w:sz w:val="27"/>
      <w:szCs w:val="27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8B09D9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c">
    <w:name w:val="No Spacing"/>
    <w:link w:val="ad"/>
    <w:uiPriority w:val="1"/>
    <w:qFormat/>
    <w:rsid w:val="00B92BA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Без интервала Знак"/>
    <w:link w:val="ac"/>
    <w:uiPriority w:val="1"/>
    <w:rsid w:val="00B92BA6"/>
    <w:rPr>
      <w:rFonts w:ascii="Calibri" w:eastAsia="Calibri" w:hAnsi="Calibri" w:cs="Times New Roman"/>
    </w:rPr>
  </w:style>
  <w:style w:type="character" w:customStyle="1" w:styleId="WW8Num17z6">
    <w:name w:val="WW8Num17z6"/>
    <w:rsid w:val="007A2D1E"/>
  </w:style>
  <w:style w:type="character" w:styleId="ae">
    <w:name w:val="footnote reference"/>
    <w:rsid w:val="009873A5"/>
    <w:rPr>
      <w:vertAlign w:val="superscript"/>
    </w:rPr>
  </w:style>
  <w:style w:type="character" w:customStyle="1" w:styleId="11">
    <w:name w:val="Основной шрифт абзаца1"/>
    <w:rsid w:val="009873A5"/>
  </w:style>
  <w:style w:type="paragraph" w:customStyle="1" w:styleId="Standard">
    <w:name w:val="Standard"/>
    <w:rsid w:val="00A46DB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11pt">
    <w:name w:val="Основной текст + 11 pt;Полужирный"/>
    <w:rsid w:val="00C51BA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AE1"/>
    <w:rPr>
      <w:rFonts w:ascii="Calibri" w:eastAsia="MS Mincho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9A3AE1"/>
    <w:pPr>
      <w:keepNext/>
      <w:numPr>
        <w:numId w:val="1"/>
      </w:numPr>
      <w:tabs>
        <w:tab w:val="left" w:pos="7040"/>
      </w:tabs>
      <w:spacing w:after="0" w:line="240" w:lineRule="auto"/>
      <w:jc w:val="center"/>
      <w:outlineLvl w:val="0"/>
    </w:pPr>
    <w:rPr>
      <w:rFonts w:ascii="Times New Roman" w:eastAsia="Times New Roman" w:hAnsi="Times New Roman"/>
      <w:sz w:val="36"/>
      <w:szCs w:val="24"/>
      <w:lang w:val="x-none"/>
    </w:rPr>
  </w:style>
  <w:style w:type="paragraph" w:styleId="2">
    <w:name w:val="heading 2"/>
    <w:basedOn w:val="a"/>
    <w:next w:val="a"/>
    <w:link w:val="20"/>
    <w:qFormat/>
    <w:rsid w:val="009A3AE1"/>
    <w:pPr>
      <w:keepNext/>
      <w:numPr>
        <w:ilvl w:val="1"/>
        <w:numId w:val="1"/>
      </w:numPr>
      <w:tabs>
        <w:tab w:val="left" w:pos="7040"/>
      </w:tabs>
      <w:spacing w:after="0" w:line="240" w:lineRule="auto"/>
      <w:jc w:val="center"/>
      <w:outlineLvl w:val="1"/>
    </w:pPr>
    <w:rPr>
      <w:rFonts w:ascii="Times New Roman" w:eastAsia="Times New Roman" w:hAnsi="Times New Roman"/>
      <w:sz w:val="32"/>
      <w:szCs w:val="24"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09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3AE1"/>
    <w:rPr>
      <w:rFonts w:ascii="Times New Roman" w:eastAsia="Times New Roman" w:hAnsi="Times New Roman" w:cs="Times New Roman"/>
      <w:sz w:val="36"/>
      <w:szCs w:val="24"/>
      <w:lang w:val="x-none" w:eastAsia="ru-RU"/>
    </w:rPr>
  </w:style>
  <w:style w:type="character" w:customStyle="1" w:styleId="20">
    <w:name w:val="Заголовок 2 Знак"/>
    <w:basedOn w:val="a0"/>
    <w:link w:val="2"/>
    <w:rsid w:val="009A3AE1"/>
    <w:rPr>
      <w:rFonts w:ascii="Times New Roman" w:eastAsia="Times New Roman" w:hAnsi="Times New Roman" w:cs="Times New Roman"/>
      <w:sz w:val="32"/>
      <w:szCs w:val="24"/>
      <w:lang w:val="x-none" w:eastAsia="ru-RU"/>
    </w:rPr>
  </w:style>
  <w:style w:type="paragraph" w:styleId="a3">
    <w:name w:val="List Paragraph"/>
    <w:basedOn w:val="a"/>
    <w:uiPriority w:val="34"/>
    <w:qFormat/>
    <w:rsid w:val="009A3AE1"/>
    <w:pPr>
      <w:ind w:left="720"/>
      <w:contextualSpacing/>
    </w:pPr>
    <w:rPr>
      <w:rFonts w:eastAsia="Calibri"/>
    </w:rPr>
  </w:style>
  <w:style w:type="character" w:styleId="a4">
    <w:name w:val="Hyperlink"/>
    <w:rsid w:val="009A3AE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A3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3AE1"/>
    <w:rPr>
      <w:rFonts w:ascii="Tahoma" w:eastAsia="MS Mincho" w:hAnsi="Tahoma" w:cs="Tahoma"/>
      <w:sz w:val="16"/>
      <w:szCs w:val="16"/>
      <w:lang w:eastAsia="ru-RU"/>
    </w:rPr>
  </w:style>
  <w:style w:type="paragraph" w:customStyle="1" w:styleId="Default">
    <w:name w:val="Default"/>
    <w:rsid w:val="009A16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7">
    <w:name w:val="Содержимое таблицы"/>
    <w:basedOn w:val="a"/>
    <w:rsid w:val="00DB589B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</w:rPr>
  </w:style>
  <w:style w:type="paragraph" w:styleId="a8">
    <w:name w:val="Body Text Indent"/>
    <w:basedOn w:val="a"/>
    <w:link w:val="a9"/>
    <w:uiPriority w:val="99"/>
    <w:unhideWhenUsed/>
    <w:rsid w:val="00DF758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9">
    <w:name w:val="Основной текст с отступом Знак"/>
    <w:basedOn w:val="a0"/>
    <w:link w:val="a8"/>
    <w:uiPriority w:val="99"/>
    <w:rsid w:val="00DF758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a">
    <w:name w:val="FollowedHyperlink"/>
    <w:basedOn w:val="a0"/>
    <w:uiPriority w:val="99"/>
    <w:semiHidden/>
    <w:unhideWhenUsed/>
    <w:rsid w:val="00FA19EA"/>
    <w:rPr>
      <w:color w:val="800080" w:themeColor="followedHyperlink"/>
      <w:u w:val="single"/>
    </w:rPr>
  </w:style>
  <w:style w:type="character" w:customStyle="1" w:styleId="ab">
    <w:name w:val="Основной текст_"/>
    <w:link w:val="31"/>
    <w:rsid w:val="008B09D9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b"/>
    <w:rsid w:val="008B09D9"/>
    <w:pPr>
      <w:widowControl w:val="0"/>
      <w:shd w:val="clear" w:color="auto" w:fill="FFFFFF"/>
      <w:spacing w:after="60" w:line="298" w:lineRule="exact"/>
      <w:ind w:hanging="660"/>
      <w:jc w:val="center"/>
    </w:pPr>
    <w:rPr>
      <w:rFonts w:ascii="Times New Roman" w:eastAsia="Times New Roman" w:hAnsi="Times New Roman" w:cstheme="minorBidi"/>
      <w:sz w:val="27"/>
      <w:szCs w:val="27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8B09D9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c">
    <w:name w:val="No Spacing"/>
    <w:link w:val="ad"/>
    <w:uiPriority w:val="1"/>
    <w:qFormat/>
    <w:rsid w:val="00B92BA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Без интервала Знак"/>
    <w:link w:val="ac"/>
    <w:uiPriority w:val="1"/>
    <w:rsid w:val="00B92BA6"/>
    <w:rPr>
      <w:rFonts w:ascii="Calibri" w:eastAsia="Calibri" w:hAnsi="Calibri" w:cs="Times New Roman"/>
    </w:rPr>
  </w:style>
  <w:style w:type="character" w:customStyle="1" w:styleId="WW8Num17z6">
    <w:name w:val="WW8Num17z6"/>
    <w:rsid w:val="007A2D1E"/>
  </w:style>
  <w:style w:type="character" w:styleId="ae">
    <w:name w:val="footnote reference"/>
    <w:rsid w:val="009873A5"/>
    <w:rPr>
      <w:vertAlign w:val="superscript"/>
    </w:rPr>
  </w:style>
  <w:style w:type="character" w:customStyle="1" w:styleId="11">
    <w:name w:val="Основной шрифт абзаца1"/>
    <w:rsid w:val="009873A5"/>
  </w:style>
  <w:style w:type="paragraph" w:customStyle="1" w:styleId="Standard">
    <w:name w:val="Standard"/>
    <w:rsid w:val="00A46DB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11pt">
    <w:name w:val="Основной текст + 11 pt;Полужирный"/>
    <w:rsid w:val="00C51BA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pk2.ino@syktsu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vk.com/ino_sykts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ykt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44F07-227B-42F9-A41F-C0A47C2BA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Падерина Ольга Александровна</dc:creator>
  <cp:lastModifiedBy>Ракина Ольга Михайловна</cp:lastModifiedBy>
  <cp:revision>3</cp:revision>
  <cp:lastPrinted>2020-09-11T08:37:00Z</cp:lastPrinted>
  <dcterms:created xsi:type="dcterms:W3CDTF">2020-10-02T11:51:00Z</dcterms:created>
  <dcterms:modified xsi:type="dcterms:W3CDTF">2020-10-02T11:52:00Z</dcterms:modified>
</cp:coreProperties>
</file>